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C2A1" w14:textId="77777777" w:rsidR="0050060E" w:rsidRDefault="0050060E" w:rsidP="0050060E">
      <w:pPr>
        <w:pStyle w:val="Nadpis1"/>
        <w:tabs>
          <w:tab w:val="left" w:pos="142"/>
        </w:tabs>
        <w:ind w:left="-284" w:firstLine="284"/>
        <w:jc w:val="center"/>
      </w:pPr>
      <w:r>
        <w:t>OBECNÍ ÚŘAD V HLAVŇOVICÍCH</w:t>
      </w:r>
    </w:p>
    <w:p w14:paraId="54B05F0C" w14:textId="77777777" w:rsidR="0050060E" w:rsidRDefault="0050060E" w:rsidP="0050060E">
      <w:pPr>
        <w:jc w:val="center"/>
      </w:pPr>
      <w:r>
        <w:t xml:space="preserve">OKRES KLATOVY       PSČ </w:t>
      </w:r>
      <w:proofErr w:type="gramStart"/>
      <w:r>
        <w:t>341  42</w:t>
      </w:r>
      <w:proofErr w:type="gramEnd"/>
      <w:r>
        <w:t xml:space="preserve"> KOLINEC        TEL/FAX  376 588 142    </w:t>
      </w:r>
      <w:proofErr w:type="gramStart"/>
      <w:r>
        <w:t>e-mail:obec@hlavnovice.cz</w:t>
      </w:r>
      <w:proofErr w:type="gramEnd"/>
    </w:p>
    <w:p w14:paraId="0D3B30EB" w14:textId="566927AC" w:rsidR="0050060E" w:rsidRDefault="0050060E" w:rsidP="0050060E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1F9616" wp14:editId="15A42D43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5715" t="9525" r="13970" b="9525"/>
                <wp:wrapNone/>
                <wp:docPr id="30233307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1BB9A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hNsAEAAEgDAAAOAAAAZHJzL2Uyb0RvYy54bWysU8Fu2zAMvQ/YPwi6L06CZV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" o:allowincell="f"/>
            </w:pict>
          </mc:Fallback>
        </mc:AlternateContent>
      </w:r>
    </w:p>
    <w:p w14:paraId="32D06DE1" w14:textId="77777777" w:rsidR="0050060E" w:rsidRDefault="0050060E" w:rsidP="0050060E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1427A9" w14:textId="77777777" w:rsidR="0050060E" w:rsidRDefault="0050060E" w:rsidP="0050060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232">
        <w:rPr>
          <w:sz w:val="24"/>
          <w:szCs w:val="24"/>
        </w:rPr>
        <w:t xml:space="preserve">Hlavňovice </w:t>
      </w:r>
      <w:proofErr w:type="gramStart"/>
      <w:r w:rsidRPr="00A97232">
        <w:rPr>
          <w:sz w:val="24"/>
          <w:szCs w:val="24"/>
        </w:rPr>
        <w:t xml:space="preserve">dne </w:t>
      </w:r>
      <w:r>
        <w:rPr>
          <w:sz w:val="24"/>
          <w:szCs w:val="24"/>
        </w:rPr>
        <w:t xml:space="preserve"> 17.</w:t>
      </w:r>
      <w:proofErr w:type="gramEnd"/>
      <w:r>
        <w:rPr>
          <w:sz w:val="24"/>
          <w:szCs w:val="24"/>
        </w:rPr>
        <w:t xml:space="preserve"> září 2025</w:t>
      </w:r>
    </w:p>
    <w:p w14:paraId="7D42267A" w14:textId="77777777" w:rsidR="0050060E" w:rsidRDefault="0050060E" w:rsidP="0050060E">
      <w:pPr>
        <w:rPr>
          <w:sz w:val="24"/>
          <w:szCs w:val="24"/>
        </w:rPr>
      </w:pPr>
    </w:p>
    <w:p w14:paraId="6DCB1D57" w14:textId="77777777" w:rsidR="0050060E" w:rsidRDefault="0050060E" w:rsidP="0050060E">
      <w:pPr>
        <w:rPr>
          <w:sz w:val="24"/>
          <w:szCs w:val="24"/>
        </w:rPr>
      </w:pPr>
    </w:p>
    <w:p w14:paraId="24318420" w14:textId="77777777" w:rsidR="0050060E" w:rsidRDefault="0050060E" w:rsidP="0050060E">
      <w:pPr>
        <w:rPr>
          <w:sz w:val="24"/>
          <w:szCs w:val="24"/>
        </w:rPr>
      </w:pPr>
    </w:p>
    <w:p w14:paraId="1AA67A4C" w14:textId="77777777" w:rsidR="0050060E" w:rsidRDefault="0050060E" w:rsidP="0050060E">
      <w:pPr>
        <w:rPr>
          <w:sz w:val="24"/>
          <w:szCs w:val="24"/>
        </w:rPr>
      </w:pPr>
    </w:p>
    <w:p w14:paraId="7FAE71B3" w14:textId="77777777" w:rsidR="0050060E" w:rsidRDefault="0050060E" w:rsidP="0050060E">
      <w:pPr>
        <w:jc w:val="center"/>
        <w:rPr>
          <w:b/>
          <w:sz w:val="32"/>
          <w:szCs w:val="32"/>
        </w:rPr>
      </w:pPr>
      <w:r w:rsidRPr="00FC06DA">
        <w:rPr>
          <w:b/>
          <w:sz w:val="32"/>
          <w:szCs w:val="32"/>
        </w:rPr>
        <w:t>Informace o počtu a sídle volebních okrsků</w:t>
      </w:r>
      <w:r>
        <w:rPr>
          <w:b/>
          <w:sz w:val="32"/>
          <w:szCs w:val="32"/>
        </w:rPr>
        <w:t xml:space="preserve"> pro:</w:t>
      </w:r>
    </w:p>
    <w:p w14:paraId="624CD3CA" w14:textId="77777777" w:rsidR="0050060E" w:rsidRDefault="0050060E" w:rsidP="0050060E">
      <w:pPr>
        <w:jc w:val="center"/>
        <w:rPr>
          <w:b/>
          <w:sz w:val="32"/>
          <w:szCs w:val="32"/>
        </w:rPr>
      </w:pPr>
    </w:p>
    <w:p w14:paraId="3865DEA6" w14:textId="77777777" w:rsidR="0050060E" w:rsidRDefault="0050060E" w:rsidP="00500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volby do Poslanecké sněmovny Parlamentu České republiky</w:t>
      </w:r>
    </w:p>
    <w:p w14:paraId="371B6038" w14:textId="77777777" w:rsidR="0050060E" w:rsidRPr="00A41403" w:rsidRDefault="0050060E" w:rsidP="0050060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a 4. října 2025</w:t>
      </w:r>
    </w:p>
    <w:p w14:paraId="30471CFC" w14:textId="77777777" w:rsidR="0050060E" w:rsidRDefault="0050060E" w:rsidP="0050060E">
      <w:pPr>
        <w:jc w:val="center"/>
        <w:rPr>
          <w:b/>
          <w:sz w:val="32"/>
          <w:szCs w:val="32"/>
        </w:rPr>
      </w:pPr>
    </w:p>
    <w:p w14:paraId="332FC4D1" w14:textId="77777777" w:rsidR="0050060E" w:rsidRDefault="0050060E" w:rsidP="0050060E">
      <w:pPr>
        <w:jc w:val="both"/>
        <w:rPr>
          <w:b/>
          <w:sz w:val="32"/>
          <w:szCs w:val="32"/>
        </w:rPr>
      </w:pPr>
      <w:r w:rsidRPr="0051079C">
        <w:rPr>
          <w:bCs/>
          <w:sz w:val="24"/>
          <w:szCs w:val="24"/>
        </w:rPr>
        <w:t xml:space="preserve">Informace o počtu a sídle volebních okrsků podle </w:t>
      </w:r>
      <w:r w:rsidRPr="006425D7">
        <w:rPr>
          <w:sz w:val="22"/>
          <w:szCs w:val="22"/>
        </w:rPr>
        <w:t xml:space="preserve">§ </w:t>
      </w:r>
      <w:r>
        <w:rPr>
          <w:sz w:val="22"/>
          <w:szCs w:val="22"/>
        </w:rPr>
        <w:t xml:space="preserve">15 odst. 1 </w:t>
      </w:r>
      <w:proofErr w:type="gramStart"/>
      <w:r>
        <w:rPr>
          <w:sz w:val="22"/>
          <w:szCs w:val="22"/>
        </w:rPr>
        <w:t>zákona  247</w:t>
      </w:r>
      <w:proofErr w:type="gramEnd"/>
      <w:r>
        <w:rPr>
          <w:sz w:val="22"/>
          <w:szCs w:val="22"/>
        </w:rPr>
        <w:t>/1995</w:t>
      </w:r>
      <w:r w:rsidRPr="0023248E">
        <w:rPr>
          <w:rStyle w:val="Siln"/>
          <w:rFonts w:eastAsiaTheme="majorEastAsia"/>
          <w:b w:val="0"/>
          <w:bCs w:val="0"/>
        </w:rPr>
        <w:t xml:space="preserve"> Sb., o volbách do </w:t>
      </w:r>
      <w:r>
        <w:rPr>
          <w:rStyle w:val="Siln"/>
          <w:rFonts w:eastAsiaTheme="majorEastAsia"/>
          <w:b w:val="0"/>
          <w:bCs w:val="0"/>
        </w:rPr>
        <w:t xml:space="preserve">Parlamentu </w:t>
      </w:r>
      <w:r>
        <w:t xml:space="preserve">České </w:t>
      </w:r>
      <w:proofErr w:type="gramStart"/>
      <w:r>
        <w:t>republiky  a</w:t>
      </w:r>
      <w:proofErr w:type="gramEnd"/>
      <w:r>
        <w:t xml:space="preserve"> o změně a doplnění některých dalších zákonů, ve znění pozdějších předpisů</w:t>
      </w:r>
      <w:r w:rsidRPr="00C822B9">
        <w:t>,</w:t>
      </w:r>
    </w:p>
    <w:p w14:paraId="4A9E5486" w14:textId="77777777" w:rsidR="0050060E" w:rsidRDefault="0050060E" w:rsidP="0050060E">
      <w:pPr>
        <w:rPr>
          <w:sz w:val="24"/>
          <w:szCs w:val="24"/>
        </w:rPr>
      </w:pPr>
    </w:p>
    <w:p w14:paraId="371D8746" w14:textId="77777777" w:rsidR="0050060E" w:rsidRDefault="0050060E" w:rsidP="0050060E">
      <w:pPr>
        <w:rPr>
          <w:sz w:val="24"/>
          <w:szCs w:val="24"/>
        </w:rPr>
      </w:pPr>
    </w:p>
    <w:p w14:paraId="02DB662B" w14:textId="77777777" w:rsidR="0050060E" w:rsidRDefault="0050060E" w:rsidP="0050060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25"/>
        <w:gridCol w:w="3025"/>
      </w:tblGrid>
      <w:tr w:rsidR="0050060E" w:rsidRPr="003C01F1" w14:paraId="79378383" w14:textId="77777777" w:rsidTr="00076093">
        <w:tc>
          <w:tcPr>
            <w:tcW w:w="3070" w:type="dxa"/>
          </w:tcPr>
          <w:p w14:paraId="35EB3C04" w14:textId="77777777" w:rsidR="0050060E" w:rsidRPr="003C01F1" w:rsidRDefault="0050060E" w:rsidP="00076093">
            <w:pPr>
              <w:rPr>
                <w:sz w:val="24"/>
                <w:szCs w:val="24"/>
              </w:rPr>
            </w:pPr>
            <w:r w:rsidRPr="003C01F1">
              <w:rPr>
                <w:sz w:val="24"/>
                <w:szCs w:val="24"/>
              </w:rPr>
              <w:t>Číslo okrsku</w:t>
            </w:r>
          </w:p>
        </w:tc>
        <w:tc>
          <w:tcPr>
            <w:tcW w:w="3071" w:type="dxa"/>
          </w:tcPr>
          <w:p w14:paraId="1C6A285E" w14:textId="77777777" w:rsidR="0050060E" w:rsidRPr="003C01F1" w:rsidRDefault="0050060E" w:rsidP="00076093">
            <w:pPr>
              <w:rPr>
                <w:sz w:val="24"/>
                <w:szCs w:val="24"/>
              </w:rPr>
            </w:pPr>
            <w:r w:rsidRPr="003C01F1">
              <w:rPr>
                <w:sz w:val="24"/>
                <w:szCs w:val="24"/>
              </w:rPr>
              <w:t>Sídlo okrsku</w:t>
            </w:r>
          </w:p>
        </w:tc>
        <w:tc>
          <w:tcPr>
            <w:tcW w:w="3071" w:type="dxa"/>
          </w:tcPr>
          <w:p w14:paraId="2F9B707F" w14:textId="77777777" w:rsidR="0050060E" w:rsidRPr="003C01F1" w:rsidRDefault="0050060E" w:rsidP="00076093">
            <w:pPr>
              <w:rPr>
                <w:sz w:val="24"/>
                <w:szCs w:val="24"/>
              </w:rPr>
            </w:pPr>
            <w:r w:rsidRPr="003C01F1">
              <w:rPr>
                <w:sz w:val="24"/>
                <w:szCs w:val="24"/>
              </w:rPr>
              <w:t>adresa</w:t>
            </w:r>
          </w:p>
        </w:tc>
      </w:tr>
      <w:tr w:rsidR="0050060E" w:rsidRPr="003C01F1" w14:paraId="301E03D3" w14:textId="77777777" w:rsidTr="00076093">
        <w:tc>
          <w:tcPr>
            <w:tcW w:w="3070" w:type="dxa"/>
          </w:tcPr>
          <w:p w14:paraId="61BD2E73" w14:textId="77777777" w:rsidR="0050060E" w:rsidRPr="003C01F1" w:rsidRDefault="0050060E" w:rsidP="00076093">
            <w:pPr>
              <w:jc w:val="center"/>
              <w:rPr>
                <w:sz w:val="24"/>
                <w:szCs w:val="24"/>
              </w:rPr>
            </w:pPr>
          </w:p>
          <w:p w14:paraId="31ABE757" w14:textId="77777777" w:rsidR="0050060E" w:rsidRPr="003C01F1" w:rsidRDefault="0050060E" w:rsidP="00076093">
            <w:pPr>
              <w:jc w:val="center"/>
              <w:rPr>
                <w:sz w:val="24"/>
                <w:szCs w:val="24"/>
              </w:rPr>
            </w:pPr>
            <w:r w:rsidRPr="003C01F1">
              <w:rPr>
                <w:sz w:val="24"/>
                <w:szCs w:val="24"/>
              </w:rPr>
              <w:t>1</w:t>
            </w:r>
          </w:p>
          <w:p w14:paraId="2AD6CE39" w14:textId="77777777" w:rsidR="0050060E" w:rsidRPr="003C01F1" w:rsidRDefault="0050060E" w:rsidP="00076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DB21D7A" w14:textId="77777777" w:rsidR="0050060E" w:rsidRPr="003C01F1" w:rsidRDefault="0050060E" w:rsidP="00076093">
            <w:pPr>
              <w:rPr>
                <w:sz w:val="24"/>
                <w:szCs w:val="24"/>
              </w:rPr>
            </w:pPr>
          </w:p>
          <w:p w14:paraId="052190B7" w14:textId="77777777" w:rsidR="0050060E" w:rsidRPr="003C01F1" w:rsidRDefault="0050060E" w:rsidP="00076093">
            <w:pPr>
              <w:rPr>
                <w:sz w:val="24"/>
                <w:szCs w:val="24"/>
              </w:rPr>
            </w:pPr>
            <w:r w:rsidRPr="003C01F1">
              <w:rPr>
                <w:sz w:val="24"/>
                <w:szCs w:val="24"/>
              </w:rPr>
              <w:t>Kulturní dům Hlavňovice</w:t>
            </w:r>
          </w:p>
        </w:tc>
        <w:tc>
          <w:tcPr>
            <w:tcW w:w="3071" w:type="dxa"/>
          </w:tcPr>
          <w:p w14:paraId="73B96337" w14:textId="77777777" w:rsidR="0050060E" w:rsidRPr="003C01F1" w:rsidRDefault="0050060E" w:rsidP="00076093">
            <w:pPr>
              <w:rPr>
                <w:sz w:val="24"/>
                <w:szCs w:val="24"/>
              </w:rPr>
            </w:pPr>
          </w:p>
          <w:p w14:paraId="2A2031AA" w14:textId="77777777" w:rsidR="0050060E" w:rsidRPr="003C01F1" w:rsidRDefault="0050060E" w:rsidP="00076093">
            <w:pPr>
              <w:rPr>
                <w:sz w:val="24"/>
                <w:szCs w:val="24"/>
              </w:rPr>
            </w:pPr>
            <w:r w:rsidRPr="003C01F1">
              <w:rPr>
                <w:sz w:val="24"/>
                <w:szCs w:val="24"/>
              </w:rPr>
              <w:t>Hlavňovice 28, 34142 Kolinec</w:t>
            </w:r>
          </w:p>
        </w:tc>
      </w:tr>
    </w:tbl>
    <w:p w14:paraId="0A8590EB" w14:textId="77777777" w:rsidR="0050060E" w:rsidRDefault="0050060E" w:rsidP="0050060E">
      <w:pPr>
        <w:rPr>
          <w:sz w:val="24"/>
          <w:szCs w:val="24"/>
        </w:rPr>
      </w:pPr>
    </w:p>
    <w:p w14:paraId="411543FD" w14:textId="77777777" w:rsidR="0050060E" w:rsidRDefault="0050060E" w:rsidP="0050060E">
      <w:pPr>
        <w:jc w:val="both"/>
        <w:rPr>
          <w:sz w:val="24"/>
          <w:szCs w:val="24"/>
        </w:rPr>
      </w:pPr>
    </w:p>
    <w:p w14:paraId="67DE18B9" w14:textId="77777777" w:rsidR="0050060E" w:rsidRDefault="0050060E" w:rsidP="0050060E">
      <w:pPr>
        <w:jc w:val="both"/>
        <w:rPr>
          <w:sz w:val="24"/>
          <w:szCs w:val="24"/>
        </w:rPr>
      </w:pPr>
    </w:p>
    <w:p w14:paraId="4E676CEA" w14:textId="77777777" w:rsidR="0050060E" w:rsidRDefault="0050060E" w:rsidP="0050060E">
      <w:pPr>
        <w:jc w:val="both"/>
        <w:rPr>
          <w:sz w:val="24"/>
          <w:szCs w:val="24"/>
        </w:rPr>
      </w:pPr>
    </w:p>
    <w:p w14:paraId="70CA2293" w14:textId="77777777" w:rsidR="0050060E" w:rsidRDefault="0050060E" w:rsidP="0050060E">
      <w:pPr>
        <w:jc w:val="both"/>
        <w:rPr>
          <w:sz w:val="24"/>
          <w:szCs w:val="24"/>
        </w:rPr>
      </w:pPr>
    </w:p>
    <w:p w14:paraId="159D4BE1" w14:textId="77777777" w:rsidR="0050060E" w:rsidRDefault="0050060E" w:rsidP="0050060E">
      <w:pPr>
        <w:jc w:val="both"/>
        <w:rPr>
          <w:sz w:val="24"/>
          <w:szCs w:val="24"/>
        </w:rPr>
      </w:pPr>
    </w:p>
    <w:p w14:paraId="4E74AE8F" w14:textId="77777777" w:rsidR="0050060E" w:rsidRPr="00AE3C66" w:rsidRDefault="0050060E" w:rsidP="0050060E">
      <w:pPr>
        <w:jc w:val="both"/>
        <w:rPr>
          <w:sz w:val="24"/>
          <w:szCs w:val="24"/>
        </w:rPr>
      </w:pPr>
    </w:p>
    <w:p w14:paraId="6D598A26" w14:textId="77777777" w:rsidR="0050060E" w:rsidRPr="00AE3C66" w:rsidRDefault="0050060E" w:rsidP="0050060E">
      <w:pPr>
        <w:jc w:val="both"/>
        <w:rPr>
          <w:sz w:val="24"/>
        </w:rPr>
      </w:pPr>
      <w:r w:rsidRPr="00AE3C66">
        <w:rPr>
          <w:sz w:val="24"/>
        </w:rPr>
        <w:t xml:space="preserve"> </w:t>
      </w:r>
    </w:p>
    <w:p w14:paraId="1F15CAB8" w14:textId="77777777" w:rsidR="0050060E" w:rsidRPr="00AE3C66" w:rsidRDefault="0050060E" w:rsidP="0050060E">
      <w:pPr>
        <w:jc w:val="both"/>
        <w:rPr>
          <w:sz w:val="24"/>
        </w:rPr>
      </w:pP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  <w:t xml:space="preserve"> Josef </w:t>
      </w:r>
      <w:proofErr w:type="spellStart"/>
      <w:r w:rsidRPr="00AE3C66">
        <w:rPr>
          <w:sz w:val="24"/>
        </w:rPr>
        <w:t>Waldmann</w:t>
      </w:r>
      <w:proofErr w:type="spellEnd"/>
    </w:p>
    <w:p w14:paraId="220EB283" w14:textId="77777777" w:rsidR="0050060E" w:rsidRDefault="0050060E" w:rsidP="0050060E">
      <w:pPr>
        <w:jc w:val="both"/>
        <w:rPr>
          <w:sz w:val="24"/>
        </w:rPr>
      </w:pP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  <w:t xml:space="preserve">         Starosta</w:t>
      </w:r>
    </w:p>
    <w:p w14:paraId="28E311E0" w14:textId="77777777" w:rsidR="0050060E" w:rsidRDefault="0050060E" w:rsidP="0050060E">
      <w:pPr>
        <w:jc w:val="both"/>
        <w:rPr>
          <w:sz w:val="24"/>
        </w:rPr>
      </w:pPr>
    </w:p>
    <w:p w14:paraId="2A318063" w14:textId="77777777" w:rsidR="0050060E" w:rsidRDefault="0050060E" w:rsidP="0050060E">
      <w:pPr>
        <w:jc w:val="both"/>
        <w:rPr>
          <w:sz w:val="24"/>
        </w:rPr>
      </w:pPr>
    </w:p>
    <w:p w14:paraId="6F92C29C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1C"/>
    <w:rsid w:val="000B17C5"/>
    <w:rsid w:val="002556E6"/>
    <w:rsid w:val="003F0C1C"/>
    <w:rsid w:val="0050060E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2B0D27-C0A8-4FA4-9D01-823D029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6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F0C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0C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0C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0C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0C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0C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0C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0C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0C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0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0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0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0C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0C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0C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0C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0C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0C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0C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F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0C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F0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0C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F0C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0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F0C1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0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0C1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0C1C"/>
    <w:rPr>
      <w:b/>
      <w:bCs/>
      <w:smallCaps/>
      <w:color w:val="2F5496" w:themeColor="accent1" w:themeShade="BF"/>
      <w:spacing w:val="5"/>
    </w:rPr>
  </w:style>
  <w:style w:type="character" w:styleId="Siln">
    <w:name w:val="Strong"/>
    <w:uiPriority w:val="22"/>
    <w:qFormat/>
    <w:rsid w:val="00500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2025-09-17T10:37:00Z</dcterms:created>
  <dcterms:modified xsi:type="dcterms:W3CDTF">2025-09-17T10:37:00Z</dcterms:modified>
</cp:coreProperties>
</file>